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C83" w14:textId="16E0FBC6" w:rsidR="00DB1F67" w:rsidRDefault="00DB1F67" w:rsidP="00DB1F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ПРОТОКОЛ № 1</w:t>
      </w:r>
      <w:r w:rsidR="00AD0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0C54449" w14:textId="77777777" w:rsidR="00DB1F67" w:rsidRDefault="00DB1F67" w:rsidP="00DB1F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заседания президиума</w:t>
      </w:r>
    </w:p>
    <w:p w14:paraId="2AD95E11" w14:textId="77777777" w:rsidR="00DB1F67" w:rsidRDefault="00DB1F67" w:rsidP="00DB1F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Общероссийской физкультурно-спортивной общественной организации</w:t>
      </w:r>
    </w:p>
    <w:p w14:paraId="6FFA78D5" w14:textId="2C4331C9" w:rsidR="00DB1F67" w:rsidRDefault="00DB1F67" w:rsidP="00DB1F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"Федерация воздушной гимнастики и пилонного спорта России" (далее ФВГПСР) </w:t>
      </w:r>
    </w:p>
    <w:p w14:paraId="76FA73BB" w14:textId="77777777" w:rsidR="00DB1F67" w:rsidRDefault="00DB1F67" w:rsidP="00DB1F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36C832" w14:textId="1D1EC4CF" w:rsidR="00DB1F67" w:rsidRDefault="00DB1F67" w:rsidP="00DB1F6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г. Москва                                                                       </w:t>
      </w:r>
      <w:r w:rsidR="007F0C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F0C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2023 года</w:t>
      </w:r>
    </w:p>
    <w:p w14:paraId="2DAAD200" w14:textId="77777777" w:rsidR="00DB1F67" w:rsidRDefault="00DB1F67" w:rsidP="00DB1F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470772" w14:textId="77777777" w:rsidR="00DB1F67" w:rsidRDefault="00DB1F67" w:rsidP="00DB1F67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Платформа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Pr="006C6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(онлайн заседание)</w:t>
      </w:r>
    </w:p>
    <w:p w14:paraId="78F55D4A" w14:textId="76FA432C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начала: </w:t>
      </w:r>
      <w:r w:rsidR="00AD08F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</w:p>
    <w:p w14:paraId="7808E344" w14:textId="01C0F855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окончания: </w:t>
      </w:r>
      <w:r w:rsidR="00047D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08F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</w:p>
    <w:p w14:paraId="0803A835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58C084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А.Н., Петросян Р.Б., Лющенко Д.К. Присутствовала глава ССК Павлова В.Д. Кворум для принятия решения имеется. </w:t>
      </w:r>
    </w:p>
    <w:p w14:paraId="5ADE3176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1C6DD6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ПОВЕСТКА:</w:t>
      </w:r>
    </w:p>
    <w:p w14:paraId="72AE68C8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F6A9C8" w14:textId="77777777" w:rsidR="00DB1F67" w:rsidRPr="00756FAC" w:rsidRDefault="00DB1F67" w:rsidP="00756FAC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Вступление. Регламент; </w:t>
      </w:r>
    </w:p>
    <w:p w14:paraId="3CDC3180" w14:textId="77777777" w:rsidR="00DB1F67" w:rsidRPr="00756FAC" w:rsidRDefault="00DB1F67" w:rsidP="00756FAC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51820390"/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в члены Федерации:</w:t>
      </w:r>
    </w:p>
    <w:p w14:paraId="6663DF27" w14:textId="77777777" w:rsidR="00DB1F67" w:rsidRPr="00756FAC" w:rsidRDefault="00DB1F67" w:rsidP="00756FAC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151821727"/>
      <w:r w:rsidRPr="00756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Физические лица:</w:t>
      </w:r>
    </w:p>
    <w:p w14:paraId="752BC1F1" w14:textId="77777777" w:rsidR="00E2354B" w:rsidRDefault="00666E98" w:rsidP="00E2354B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52340154"/>
      <w:r w:rsidRPr="00666E98">
        <w:rPr>
          <w:rFonts w:ascii="Times New Roman" w:hAnsi="Times New Roman" w:cs="Times New Roman"/>
          <w:color w:val="000000" w:themeColor="text1"/>
          <w:sz w:val="28"/>
          <w:szCs w:val="28"/>
        </w:rPr>
        <w:t>Соина Наталья Ивановна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Севастополь</w:t>
      </w:r>
      <w:r w:rsidR="00DB1F67"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80DF675" w14:textId="5E08D13E" w:rsidR="00E2354B" w:rsidRDefault="00E2354B" w:rsidP="00E2354B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54B">
        <w:rPr>
          <w:rFonts w:ascii="Times New Roman" w:hAnsi="Times New Roman" w:cs="Times New Roman"/>
          <w:color w:val="000000" w:themeColor="text1"/>
          <w:sz w:val="28"/>
          <w:szCs w:val="28"/>
        </w:rPr>
        <w:t>Иваницкая Юлия Григорьевна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Хабаровский край.</w:t>
      </w:r>
    </w:p>
    <w:bookmarkEnd w:id="2"/>
    <w:p w14:paraId="04764486" w14:textId="77777777" w:rsidR="00E2354B" w:rsidRPr="00E2354B" w:rsidRDefault="00E2354B" w:rsidP="00E2354B">
      <w:pPr>
        <w:pStyle w:val="a3"/>
        <w:shd w:val="clear" w:color="auto" w:fill="FFFFFF"/>
        <w:tabs>
          <w:tab w:val="left" w:pos="284"/>
          <w:tab w:val="left" w:pos="426"/>
        </w:tabs>
        <w:ind w:left="108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59B110" w14:textId="5F53AC83" w:rsidR="00DB1F67" w:rsidRPr="00756FAC" w:rsidRDefault="00DB1F67" w:rsidP="00756FAC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Юридические лица:</w:t>
      </w:r>
    </w:p>
    <w:p w14:paraId="4CA7E73E" w14:textId="140AA917" w:rsidR="00756FAC" w:rsidRDefault="00666E98" w:rsidP="00666E98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52339969"/>
      <w:bookmarkEnd w:id="1"/>
      <w:r w:rsidRPr="00666E98">
        <w:rPr>
          <w:rFonts w:ascii="Times New Roman" w:hAnsi="Times New Roman" w:cs="Times New Roman"/>
          <w:color w:val="000000" w:themeColor="text1"/>
          <w:sz w:val="28"/>
          <w:szCs w:val="28"/>
        </w:rPr>
        <w:t>РФСОО «Федерация пилонного спорта и воздушной гимнастики г. Севастополя»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3"/>
    <w:p w14:paraId="39BD7E39" w14:textId="2A139927" w:rsidR="00666E98" w:rsidRDefault="00E2354B" w:rsidP="00666E98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54B">
        <w:rPr>
          <w:rFonts w:ascii="Times New Roman" w:hAnsi="Times New Roman" w:cs="Times New Roman"/>
          <w:color w:val="000000" w:themeColor="text1"/>
          <w:sz w:val="28"/>
          <w:szCs w:val="28"/>
        </w:rPr>
        <w:t>РФСОО "Федерация пилонного спорта и воздушной гимнастики Хабаровского края"</w:t>
      </w:r>
    </w:p>
    <w:p w14:paraId="5FEF45A5" w14:textId="77777777" w:rsidR="00E2354B" w:rsidRPr="00666E98" w:rsidRDefault="00E2354B" w:rsidP="00E2354B">
      <w:pPr>
        <w:pStyle w:val="a3"/>
        <w:shd w:val="clear" w:color="auto" w:fill="FFFFFF"/>
        <w:tabs>
          <w:tab w:val="left" w:pos="284"/>
          <w:tab w:val="left" w:pos="426"/>
        </w:tabs>
        <w:ind w:left="108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14:paraId="4A31BB94" w14:textId="77777777" w:rsidR="00DB1F67" w:rsidRPr="00756FAC" w:rsidRDefault="00DB1F67" w:rsidP="00756FAC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</w:p>
    <w:p w14:paraId="70F5FF72" w14:textId="77777777" w:rsidR="00DB1F67" w:rsidRPr="00756FAC" w:rsidRDefault="00DB1F67" w:rsidP="00756FAC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>Дата следующего заседания.</w:t>
      </w:r>
    </w:p>
    <w:p w14:paraId="28559AB9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D6AAB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 ЗАСЕДАНИЯ. ОБСУЖДЕНИЕ. РЕШЕНИЯ.</w:t>
      </w:r>
    </w:p>
    <w:p w14:paraId="3E921C8E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65E45F0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4828344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А.Н., который предложил: </w:t>
      </w:r>
    </w:p>
    <w:bookmarkEnd w:id="4"/>
    <w:p w14:paraId="69ADAD33" w14:textId="77777777" w:rsidR="00DB1F67" w:rsidRDefault="00DB1F67" w:rsidP="00DB1F67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председателем заседания Кокоулина А.Н.;</w:t>
      </w:r>
    </w:p>
    <w:p w14:paraId="46DA7364" w14:textId="77777777" w:rsidR="00DB1F67" w:rsidRDefault="00DB1F67" w:rsidP="00DB1F67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секретарем заседания Петросяна Р.Б.;</w:t>
      </w:r>
    </w:p>
    <w:p w14:paraId="45899274" w14:textId="77777777" w:rsidR="00DB1F67" w:rsidRPr="004D445F" w:rsidRDefault="00DB1F67" w:rsidP="00DB1F67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9C43EC9" w14:textId="77777777" w:rsidR="00DB1F67" w:rsidRPr="004D445F" w:rsidRDefault="00DB1F67" w:rsidP="00DB1F67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голоса, Против – «0» голосов, Воздержались – «0» голосов</w:t>
      </w:r>
    </w:p>
    <w:p w14:paraId="08A98C46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6B771871" w14:textId="77777777" w:rsidR="00DB1F67" w:rsidRPr="004D445F" w:rsidRDefault="00DB1F67" w:rsidP="00DB1F67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F19E09" w14:textId="77777777" w:rsidR="00DB1F67" w:rsidRDefault="00DB1F67" w:rsidP="00DB1F67">
      <w:pPr>
        <w:pStyle w:val="a3"/>
        <w:shd w:val="clear" w:color="auto" w:fill="FFFFFF"/>
        <w:tabs>
          <w:tab w:val="left" w:pos="142"/>
        </w:tabs>
        <w:ind w:left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bookmarkStart w:id="5" w:name="_Hlk15182069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4871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второму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повестки выступил Кокоулин А.Н., который предложил 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принять в члены Федерации:</w:t>
      </w:r>
    </w:p>
    <w:p w14:paraId="7FCC67ED" w14:textId="77777777" w:rsidR="00487174" w:rsidRDefault="00487174" w:rsidP="00121677">
      <w:pPr>
        <w:pStyle w:val="a3"/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805A1C" w14:textId="4BC5D6C0" w:rsidR="00121677" w:rsidRPr="00685560" w:rsidRDefault="00121677" w:rsidP="00121677">
      <w:pPr>
        <w:pStyle w:val="a3"/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5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Физические лица:</w:t>
      </w:r>
    </w:p>
    <w:p w14:paraId="147F1547" w14:textId="1FD02496" w:rsidR="00E2354B" w:rsidRDefault="00E2354B" w:rsidP="00E2354B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ind w:left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E98">
        <w:rPr>
          <w:rFonts w:ascii="Times New Roman" w:hAnsi="Times New Roman" w:cs="Times New Roman"/>
          <w:color w:val="000000" w:themeColor="text1"/>
          <w:sz w:val="28"/>
          <w:szCs w:val="28"/>
        </w:rPr>
        <w:t>Соин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Севастополь</w:t>
      </w:r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600035" w14:textId="65538135" w:rsidR="00E2354B" w:rsidRDefault="00E2354B" w:rsidP="00E2354B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ind w:left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54B">
        <w:rPr>
          <w:rFonts w:ascii="Times New Roman" w:hAnsi="Times New Roman" w:cs="Times New Roman"/>
          <w:color w:val="000000" w:themeColor="text1"/>
          <w:sz w:val="28"/>
          <w:szCs w:val="28"/>
        </w:rPr>
        <w:t>Иваницк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E23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23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Григорьевн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Хабаровский край.</w:t>
      </w:r>
    </w:p>
    <w:p w14:paraId="00503B90" w14:textId="77777777" w:rsidR="00E2354B" w:rsidRDefault="00E2354B" w:rsidP="00121677">
      <w:pPr>
        <w:pStyle w:val="a3"/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C83FC9" w14:textId="4F90C7DD" w:rsidR="00121677" w:rsidRPr="00685560" w:rsidRDefault="00121677" w:rsidP="00121677">
      <w:pPr>
        <w:pStyle w:val="a3"/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5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Юридические лица:</w:t>
      </w:r>
    </w:p>
    <w:p w14:paraId="058FEABA" w14:textId="77777777" w:rsidR="00E2354B" w:rsidRDefault="00E2354B" w:rsidP="00E2354B">
      <w:pPr>
        <w:pStyle w:val="a3"/>
        <w:numPr>
          <w:ilvl w:val="0"/>
          <w:numId w:val="14"/>
        </w:numPr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E98">
        <w:rPr>
          <w:rFonts w:ascii="Times New Roman" w:hAnsi="Times New Roman" w:cs="Times New Roman"/>
          <w:color w:val="000000" w:themeColor="text1"/>
          <w:sz w:val="28"/>
          <w:szCs w:val="28"/>
        </w:rPr>
        <w:t>РФСОО «Федерация пилонного спорта и воздушной гимнастики г. Севастополя»;</w:t>
      </w:r>
    </w:p>
    <w:p w14:paraId="7D2C9F15" w14:textId="77777777" w:rsidR="00E2354B" w:rsidRDefault="00E2354B" w:rsidP="00E2354B">
      <w:pPr>
        <w:pStyle w:val="a3"/>
        <w:numPr>
          <w:ilvl w:val="0"/>
          <w:numId w:val="14"/>
        </w:numPr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54B">
        <w:rPr>
          <w:rFonts w:ascii="Times New Roman" w:hAnsi="Times New Roman" w:cs="Times New Roman"/>
          <w:color w:val="000000" w:themeColor="text1"/>
          <w:sz w:val="28"/>
          <w:szCs w:val="28"/>
        </w:rPr>
        <w:t>РФСОО "Федерация пилонного спорта и воздушной гимнастики Хабаровского края"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80452E" w14:textId="77777777" w:rsidR="00121677" w:rsidRDefault="00121677" w:rsidP="00DB1F67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A44665" w14:textId="68C8A574" w:rsidR="00DB1F67" w:rsidRPr="004D445F" w:rsidRDefault="00DB1F67" w:rsidP="00DB1F67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572D56DC" w14:textId="77777777" w:rsidR="00DB1F67" w:rsidRPr="004D445F" w:rsidRDefault="00DB1F67" w:rsidP="00DB1F67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голоса, Против – «0» голосов, Воздержались – «0» голосов</w:t>
      </w:r>
    </w:p>
    <w:p w14:paraId="016A2711" w14:textId="77777777" w:rsidR="00DB1F67" w:rsidRDefault="00DB1F67" w:rsidP="00DB1F67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6069754A" w14:textId="77777777" w:rsidR="00DB1F67" w:rsidRPr="004D445F" w:rsidRDefault="00DB1F67" w:rsidP="00DB1F67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9F3D27" w14:textId="47009858" w:rsidR="00DB1F67" w:rsidRPr="00B730B4" w:rsidRDefault="00487174" w:rsidP="00DB1F67">
      <w:pPr>
        <w:shd w:val="clear" w:color="auto" w:fill="FFFFFF"/>
        <w:tabs>
          <w:tab w:val="left" w:pos="0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1F67" w:rsidRPr="00B73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F67" w:rsidRPr="004871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Разное</w:t>
      </w:r>
      <w:r w:rsidR="00DB1F67" w:rsidRPr="00B730B4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Дополнительных вопросов повестки не было.</w:t>
      </w:r>
    </w:p>
    <w:p w14:paraId="36F9EEF0" w14:textId="68E890E5" w:rsidR="00DB1F67" w:rsidRPr="00B730B4" w:rsidRDefault="00487174" w:rsidP="00DB1F67">
      <w:pPr>
        <w:shd w:val="clear" w:color="auto" w:fill="FFFFFF"/>
        <w:tabs>
          <w:tab w:val="left" w:pos="0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F67" w:rsidRPr="00B730B4">
        <w:rPr>
          <w:rFonts w:ascii="Times New Roman" w:hAnsi="Times New Roman" w:cs="Times New Roman"/>
          <w:color w:val="000000" w:themeColor="text1"/>
          <w:sz w:val="28"/>
          <w:szCs w:val="28"/>
        </w:rPr>
        <w:t>. Дата следующего заседания. По мере необходимости.</w:t>
      </w:r>
    </w:p>
    <w:p w14:paraId="2D504B00" w14:textId="77777777" w:rsidR="00DB1F67" w:rsidRDefault="00DB1F67" w:rsidP="00DB1F67">
      <w:pPr>
        <w:shd w:val="clear" w:color="auto" w:fill="FFFFFF"/>
        <w:tabs>
          <w:tab w:val="left" w:pos="0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C5A025B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Председатель заседания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А.Н.Кокоулин</w:t>
      </w:r>
    </w:p>
    <w:p w14:paraId="24196894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CDB1A1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Секретарь заседания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Р.Б.Петросян </w:t>
      </w:r>
    </w:p>
    <w:p w14:paraId="572472B6" w14:textId="77777777" w:rsidR="00DB1F67" w:rsidRDefault="00DB1F67" w:rsidP="00DB1F67"/>
    <w:p w14:paraId="344547E0" w14:textId="2930F928" w:rsidR="007504FB" w:rsidRPr="00DB1F67" w:rsidRDefault="007504FB" w:rsidP="00DB1F67"/>
    <w:sectPr w:rsidR="007504FB" w:rsidRPr="00DB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5EF"/>
    <w:multiLevelType w:val="hybridMultilevel"/>
    <w:tmpl w:val="09C06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50D1E"/>
    <w:multiLevelType w:val="hybridMultilevel"/>
    <w:tmpl w:val="C5481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615AD"/>
    <w:multiLevelType w:val="hybridMultilevel"/>
    <w:tmpl w:val="A60E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1982"/>
    <w:multiLevelType w:val="hybridMultilevel"/>
    <w:tmpl w:val="9E186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B2699"/>
    <w:multiLevelType w:val="hybridMultilevel"/>
    <w:tmpl w:val="4E2C5D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E96935"/>
    <w:multiLevelType w:val="hybridMultilevel"/>
    <w:tmpl w:val="E4A2E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5B3BAE"/>
    <w:multiLevelType w:val="hybridMultilevel"/>
    <w:tmpl w:val="A576289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B02AD5"/>
    <w:multiLevelType w:val="hybridMultilevel"/>
    <w:tmpl w:val="4558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039F"/>
    <w:multiLevelType w:val="hybridMultilevel"/>
    <w:tmpl w:val="45E8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03D38"/>
    <w:multiLevelType w:val="hybridMultilevel"/>
    <w:tmpl w:val="AB8A6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A23CE8"/>
    <w:multiLevelType w:val="hybridMultilevel"/>
    <w:tmpl w:val="B26A2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3C0620"/>
    <w:multiLevelType w:val="hybridMultilevel"/>
    <w:tmpl w:val="101C8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546F01"/>
    <w:multiLevelType w:val="hybridMultilevel"/>
    <w:tmpl w:val="841C8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7310939">
    <w:abstractNumId w:val="7"/>
  </w:num>
  <w:num w:numId="2" w16cid:durableId="348872842">
    <w:abstractNumId w:val="2"/>
  </w:num>
  <w:num w:numId="3" w16cid:durableId="1892883821">
    <w:abstractNumId w:val="4"/>
  </w:num>
  <w:num w:numId="4" w16cid:durableId="825050403">
    <w:abstractNumId w:val="3"/>
  </w:num>
  <w:num w:numId="5" w16cid:durableId="990712663">
    <w:abstractNumId w:val="1"/>
  </w:num>
  <w:num w:numId="6" w16cid:durableId="1123891492">
    <w:abstractNumId w:val="10"/>
  </w:num>
  <w:num w:numId="7" w16cid:durableId="791435474">
    <w:abstractNumId w:val="5"/>
  </w:num>
  <w:num w:numId="8" w16cid:durableId="119736800">
    <w:abstractNumId w:val="7"/>
  </w:num>
  <w:num w:numId="9" w16cid:durableId="853763203">
    <w:abstractNumId w:val="6"/>
  </w:num>
  <w:num w:numId="10" w16cid:durableId="1113328021">
    <w:abstractNumId w:val="8"/>
  </w:num>
  <w:num w:numId="11" w16cid:durableId="396518949">
    <w:abstractNumId w:val="9"/>
  </w:num>
  <w:num w:numId="12" w16cid:durableId="1293092272">
    <w:abstractNumId w:val="11"/>
  </w:num>
  <w:num w:numId="13" w16cid:durableId="562788930">
    <w:abstractNumId w:val="12"/>
  </w:num>
  <w:num w:numId="14" w16cid:durableId="28412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70"/>
    <w:rsid w:val="00047D9F"/>
    <w:rsid w:val="00121677"/>
    <w:rsid w:val="003948AD"/>
    <w:rsid w:val="00487174"/>
    <w:rsid w:val="006428E2"/>
    <w:rsid w:val="00666E98"/>
    <w:rsid w:val="007504FB"/>
    <w:rsid w:val="00756FAC"/>
    <w:rsid w:val="007F0C28"/>
    <w:rsid w:val="00A24760"/>
    <w:rsid w:val="00AD08FA"/>
    <w:rsid w:val="00B41BC1"/>
    <w:rsid w:val="00DB1F67"/>
    <w:rsid w:val="00E20670"/>
    <w:rsid w:val="00E2354B"/>
    <w:rsid w:val="00EB68CD"/>
    <w:rsid w:val="00F6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E0A4"/>
  <w15:chartTrackingRefBased/>
  <w15:docId w15:val="{3BA635FB-3890-4B0C-ACEA-0F7ABE9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67"/>
    <w:pPr>
      <w:spacing w:after="0" w:line="240" w:lineRule="auto"/>
    </w:pPr>
    <w:rPr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10</cp:revision>
  <dcterms:created xsi:type="dcterms:W3CDTF">2023-11-25T13:11:00Z</dcterms:created>
  <dcterms:modified xsi:type="dcterms:W3CDTF">2023-12-01T13:28:00Z</dcterms:modified>
</cp:coreProperties>
</file>